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14" w:rsidRPr="00712E56" w:rsidRDefault="00E63C14" w:rsidP="00AB32ED">
      <w:pPr>
        <w:pStyle w:val="a4"/>
        <w:shd w:val="clear" w:color="auto" w:fill="FFFFFF"/>
        <w:ind w:left="-567" w:firstLine="567"/>
        <w:jc w:val="both"/>
        <w:rPr>
          <w:b/>
          <w:color w:val="3C4052"/>
          <w:sz w:val="28"/>
          <w:szCs w:val="28"/>
        </w:rPr>
      </w:pPr>
      <w:r w:rsidRPr="00712E56">
        <w:rPr>
          <w:rStyle w:val="a5"/>
          <w:b w:val="0"/>
          <w:color w:val="3C4052"/>
          <w:sz w:val="28"/>
          <w:szCs w:val="28"/>
        </w:rPr>
        <w:t>Уведомление о пр</w:t>
      </w:r>
      <w:bookmarkStart w:id="0" w:name="_GoBack"/>
      <w:bookmarkEnd w:id="0"/>
      <w:r w:rsidRPr="00712E56">
        <w:rPr>
          <w:rStyle w:val="a5"/>
          <w:b w:val="0"/>
          <w:color w:val="3C4052"/>
          <w:sz w:val="28"/>
          <w:szCs w:val="28"/>
        </w:rPr>
        <w:t xml:space="preserve">оведении общественных обсуждений предварительных материалов оценки воздействия на окружающую среду </w:t>
      </w:r>
      <w:r w:rsidR="004B100A" w:rsidRPr="00712E56">
        <w:rPr>
          <w:rStyle w:val="a5"/>
          <w:b w:val="0"/>
          <w:color w:val="3C4052"/>
          <w:sz w:val="28"/>
          <w:szCs w:val="28"/>
        </w:rPr>
        <w:t xml:space="preserve">(ОВОС) </w:t>
      </w:r>
      <w:r w:rsidRPr="00712E56">
        <w:rPr>
          <w:rStyle w:val="a5"/>
          <w:b w:val="0"/>
          <w:color w:val="3C4052"/>
          <w:sz w:val="28"/>
          <w:szCs w:val="28"/>
        </w:rPr>
        <w:t>по объекту экологической экспертизы «</w:t>
      </w:r>
      <w:r w:rsidR="004B100A" w:rsidRPr="00712E56">
        <w:rPr>
          <w:rStyle w:val="a5"/>
          <w:b w:val="0"/>
          <w:color w:val="3C4052"/>
          <w:sz w:val="28"/>
          <w:szCs w:val="28"/>
        </w:rPr>
        <w:t>Реконструкция установки нейтрализации сероводорода (УНСВ) при УПВСН-2 «</w:t>
      </w:r>
      <w:proofErr w:type="spellStart"/>
      <w:r w:rsidR="004B100A" w:rsidRPr="00712E56">
        <w:rPr>
          <w:rStyle w:val="a5"/>
          <w:b w:val="0"/>
          <w:color w:val="3C4052"/>
          <w:sz w:val="28"/>
          <w:szCs w:val="28"/>
        </w:rPr>
        <w:t>Кутема</w:t>
      </w:r>
      <w:proofErr w:type="spellEnd"/>
      <w:r w:rsidR="004B100A" w:rsidRPr="00712E56">
        <w:rPr>
          <w:rStyle w:val="a5"/>
          <w:b w:val="0"/>
          <w:color w:val="3C4052"/>
          <w:sz w:val="28"/>
          <w:szCs w:val="28"/>
        </w:rPr>
        <w:t>» (расширение)».</w:t>
      </w:r>
    </w:p>
    <w:p w:rsidR="00E63C14" w:rsidRPr="00712E56" w:rsidRDefault="00E63C14" w:rsidP="00AB32ED">
      <w:pPr>
        <w:pStyle w:val="a4"/>
        <w:shd w:val="clear" w:color="auto" w:fill="FFFFFF"/>
        <w:ind w:left="-567" w:firstLine="567"/>
        <w:jc w:val="both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Исполнительный комитет</w:t>
      </w:r>
      <w:r w:rsidR="004B100A" w:rsidRPr="00712E56">
        <w:rPr>
          <w:color w:val="3C4052"/>
          <w:sz w:val="28"/>
          <w:szCs w:val="28"/>
        </w:rPr>
        <w:t xml:space="preserve"> </w:t>
      </w:r>
      <w:proofErr w:type="spellStart"/>
      <w:r w:rsidRPr="00712E56">
        <w:rPr>
          <w:color w:val="3C4052"/>
          <w:sz w:val="28"/>
          <w:szCs w:val="28"/>
        </w:rPr>
        <w:t>Черемшанского</w:t>
      </w:r>
      <w:proofErr w:type="spellEnd"/>
      <w:r w:rsidRPr="00712E56">
        <w:rPr>
          <w:color w:val="3C4052"/>
          <w:sz w:val="28"/>
          <w:szCs w:val="28"/>
        </w:rPr>
        <w:t xml:space="preserve"> муниципального района Республики Татарстан </w:t>
      </w:r>
      <w:r w:rsidR="004B100A" w:rsidRPr="00712E56">
        <w:rPr>
          <w:color w:val="3C4052"/>
          <w:sz w:val="28"/>
          <w:szCs w:val="28"/>
        </w:rPr>
        <w:t xml:space="preserve">и ПАО «Татнефть» им. </w:t>
      </w:r>
      <w:proofErr w:type="spellStart"/>
      <w:r w:rsidR="004B100A" w:rsidRPr="00712E56">
        <w:rPr>
          <w:color w:val="3C4052"/>
          <w:sz w:val="28"/>
          <w:szCs w:val="28"/>
        </w:rPr>
        <w:t>В.Д.Шашина</w:t>
      </w:r>
      <w:proofErr w:type="spellEnd"/>
      <w:r w:rsidR="005A2D49" w:rsidRPr="00712E56">
        <w:rPr>
          <w:color w:val="3C4052"/>
          <w:sz w:val="28"/>
          <w:szCs w:val="28"/>
        </w:rPr>
        <w:t xml:space="preserve"> </w:t>
      </w:r>
      <w:r w:rsidRPr="00712E56">
        <w:rPr>
          <w:color w:val="3C4052"/>
          <w:sz w:val="28"/>
          <w:szCs w:val="28"/>
        </w:rPr>
        <w:t xml:space="preserve">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экологической экспертизы </w:t>
      </w:r>
      <w:r w:rsidR="005A2D49" w:rsidRPr="00712E56">
        <w:rPr>
          <w:rStyle w:val="a5"/>
          <w:b w:val="0"/>
          <w:color w:val="3C4052"/>
          <w:sz w:val="28"/>
          <w:szCs w:val="28"/>
        </w:rPr>
        <w:t>«Реконструкция установки нейтрализации сероводорода (УНСВ) при УПВСН-2 «</w:t>
      </w:r>
      <w:proofErr w:type="spellStart"/>
      <w:r w:rsidR="005A2D49" w:rsidRPr="00712E56">
        <w:rPr>
          <w:rStyle w:val="a5"/>
          <w:b w:val="0"/>
          <w:color w:val="3C4052"/>
          <w:sz w:val="28"/>
          <w:szCs w:val="28"/>
        </w:rPr>
        <w:t>Кутема</w:t>
      </w:r>
      <w:proofErr w:type="spellEnd"/>
      <w:r w:rsidR="005A2D49" w:rsidRPr="00712E56">
        <w:rPr>
          <w:rStyle w:val="a5"/>
          <w:b w:val="0"/>
          <w:color w:val="3C4052"/>
          <w:sz w:val="28"/>
          <w:szCs w:val="28"/>
        </w:rPr>
        <w:t>» (расширение)»</w:t>
      </w:r>
      <w:r w:rsidRPr="00712E56">
        <w:rPr>
          <w:color w:val="3C4052"/>
          <w:sz w:val="28"/>
          <w:szCs w:val="28"/>
        </w:rPr>
        <w:t>.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Данные заказчика/исполнителя</w:t>
      </w:r>
    </w:p>
    <w:p w:rsidR="002E0EF4" w:rsidRDefault="002E0EF4" w:rsidP="00712E56">
      <w:pPr>
        <w:pStyle w:val="a4"/>
        <w:shd w:val="clear" w:color="auto" w:fill="FFFFFF"/>
        <w:ind w:left="-426"/>
        <w:rPr>
          <w:rStyle w:val="a5"/>
          <w:color w:val="3C4052"/>
          <w:sz w:val="28"/>
          <w:szCs w:val="28"/>
        </w:rPr>
      </w:pPr>
      <w:r>
        <w:rPr>
          <w:rStyle w:val="a5"/>
          <w:color w:val="3C4052"/>
          <w:sz w:val="28"/>
          <w:szCs w:val="28"/>
        </w:rPr>
        <w:t>За</w:t>
      </w:r>
      <w:r w:rsidRPr="00712E56">
        <w:rPr>
          <w:rStyle w:val="a5"/>
          <w:color w:val="3C4052"/>
          <w:sz w:val="28"/>
          <w:szCs w:val="28"/>
        </w:rPr>
        <w:t>казчик</w:t>
      </w:r>
      <w:r>
        <w:rPr>
          <w:rStyle w:val="a5"/>
          <w:color w:val="3C4052"/>
          <w:sz w:val="28"/>
          <w:szCs w:val="28"/>
        </w:rPr>
        <w:t>:</w:t>
      </w:r>
    </w:p>
    <w:p w:rsidR="005A2D49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Полное наименование: </w:t>
      </w:r>
      <w:r w:rsidR="005A2D49" w:rsidRPr="00712E56">
        <w:rPr>
          <w:color w:val="3C4052"/>
          <w:sz w:val="28"/>
          <w:szCs w:val="28"/>
        </w:rPr>
        <w:t xml:space="preserve">Публичное Акционерное Общество «Татнефть» имени В.Д. Шашина 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Краткое наименование: </w:t>
      </w:r>
      <w:r w:rsidR="005A2D49" w:rsidRPr="00712E56">
        <w:rPr>
          <w:color w:val="3C4052"/>
          <w:sz w:val="28"/>
          <w:szCs w:val="28"/>
        </w:rPr>
        <w:t xml:space="preserve">ПАО «Татнефть» им. </w:t>
      </w:r>
      <w:proofErr w:type="spellStart"/>
      <w:r w:rsidR="005A2D49" w:rsidRPr="00712E56">
        <w:rPr>
          <w:color w:val="3C4052"/>
          <w:sz w:val="28"/>
          <w:szCs w:val="28"/>
        </w:rPr>
        <w:t>В.Д.Шашина</w:t>
      </w:r>
      <w:proofErr w:type="spellEnd"/>
    </w:p>
    <w:p w:rsidR="005A2D49" w:rsidRPr="003003B3" w:rsidRDefault="00E63C14" w:rsidP="00712E56">
      <w:pPr>
        <w:pStyle w:val="a4"/>
        <w:shd w:val="clear" w:color="auto" w:fill="FFFFFF"/>
        <w:ind w:left="-426"/>
        <w:rPr>
          <w:rStyle w:val="a5"/>
          <w:color w:val="3C4052"/>
          <w:sz w:val="28"/>
          <w:szCs w:val="28"/>
        </w:rPr>
      </w:pPr>
      <w:r w:rsidRPr="003003B3">
        <w:rPr>
          <w:rStyle w:val="a5"/>
          <w:color w:val="3C4052"/>
          <w:sz w:val="28"/>
          <w:szCs w:val="28"/>
        </w:rPr>
        <w:t>ИНН</w:t>
      </w:r>
      <w:r w:rsidR="005A2D49" w:rsidRPr="003003B3">
        <w:rPr>
          <w:rStyle w:val="a5"/>
          <w:color w:val="3C4052"/>
          <w:sz w:val="28"/>
          <w:szCs w:val="28"/>
        </w:rPr>
        <w:t xml:space="preserve"> 1644003838</w:t>
      </w:r>
    </w:p>
    <w:p w:rsidR="00E63C14" w:rsidRPr="003003B3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rStyle w:val="a5"/>
          <w:color w:val="3C4052"/>
          <w:sz w:val="28"/>
          <w:szCs w:val="28"/>
        </w:rPr>
        <w:t>Юридический и (или) фактический адрес:</w:t>
      </w:r>
      <w:r w:rsidR="005A2D49" w:rsidRPr="003003B3">
        <w:rPr>
          <w:rStyle w:val="a5"/>
          <w:color w:val="3C4052"/>
          <w:sz w:val="28"/>
          <w:szCs w:val="28"/>
        </w:rPr>
        <w:t xml:space="preserve"> </w:t>
      </w:r>
      <w:r w:rsidRPr="003003B3">
        <w:rPr>
          <w:color w:val="3C4052"/>
          <w:sz w:val="28"/>
          <w:szCs w:val="28"/>
        </w:rPr>
        <w:t>Республика Татарстан, г.</w:t>
      </w:r>
      <w:r w:rsidR="005A2D49" w:rsidRPr="003003B3">
        <w:rPr>
          <w:color w:val="3C4052"/>
          <w:sz w:val="28"/>
          <w:szCs w:val="28"/>
        </w:rPr>
        <w:t>Альметьевск</w:t>
      </w:r>
      <w:r w:rsidRPr="003003B3">
        <w:rPr>
          <w:color w:val="3C4052"/>
          <w:sz w:val="28"/>
          <w:szCs w:val="28"/>
        </w:rPr>
        <w:t>, ул.</w:t>
      </w:r>
      <w:r w:rsidR="005A2D49" w:rsidRPr="003003B3">
        <w:rPr>
          <w:color w:val="3C4052"/>
          <w:sz w:val="28"/>
          <w:szCs w:val="28"/>
        </w:rPr>
        <w:t>Ленина</w:t>
      </w:r>
      <w:r w:rsidRPr="003003B3">
        <w:rPr>
          <w:color w:val="3C4052"/>
          <w:sz w:val="28"/>
          <w:szCs w:val="28"/>
        </w:rPr>
        <w:t>, д.</w:t>
      </w:r>
      <w:r w:rsidR="005A2D49" w:rsidRPr="003003B3">
        <w:rPr>
          <w:color w:val="3C4052"/>
          <w:sz w:val="28"/>
          <w:szCs w:val="28"/>
        </w:rPr>
        <w:t>75</w:t>
      </w:r>
    </w:p>
    <w:p w:rsidR="00E63C14" w:rsidRPr="003003B3" w:rsidRDefault="003003B3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rStyle w:val="a5"/>
          <w:sz w:val="28"/>
          <w:szCs w:val="28"/>
        </w:rPr>
        <w:t>Телефон</w:t>
      </w:r>
      <w:r w:rsidR="00E63C14" w:rsidRPr="003003B3">
        <w:rPr>
          <w:rStyle w:val="a5"/>
          <w:color w:val="3C4052"/>
          <w:sz w:val="28"/>
          <w:szCs w:val="28"/>
        </w:rPr>
        <w:t>:</w:t>
      </w:r>
      <w:r w:rsidR="00E63C14" w:rsidRPr="003003B3">
        <w:rPr>
          <w:color w:val="3C4052"/>
          <w:sz w:val="28"/>
          <w:szCs w:val="28"/>
        </w:rPr>
        <w:t> 8 (8</w:t>
      </w:r>
      <w:r w:rsidR="005A2D49" w:rsidRPr="003003B3">
        <w:rPr>
          <w:color w:val="3C4052"/>
          <w:sz w:val="28"/>
          <w:szCs w:val="28"/>
        </w:rPr>
        <w:t>553</w:t>
      </w:r>
      <w:r w:rsidR="00E63C14" w:rsidRPr="003003B3">
        <w:rPr>
          <w:color w:val="3C4052"/>
          <w:sz w:val="28"/>
          <w:szCs w:val="28"/>
        </w:rPr>
        <w:t xml:space="preserve">) </w:t>
      </w:r>
      <w:r w:rsidR="005A2D49" w:rsidRPr="003003B3">
        <w:rPr>
          <w:color w:val="3C4052"/>
          <w:sz w:val="28"/>
          <w:szCs w:val="28"/>
        </w:rPr>
        <w:t>37-11-11</w:t>
      </w:r>
      <w:r w:rsidR="00E63C14" w:rsidRPr="003003B3">
        <w:rPr>
          <w:color w:val="3C4052"/>
          <w:sz w:val="28"/>
          <w:szCs w:val="28"/>
        </w:rPr>
        <w:t>, </w:t>
      </w:r>
      <w:proofErr w:type="gramStart"/>
      <w:r w:rsidR="00E63C14" w:rsidRPr="003003B3">
        <w:rPr>
          <w:rStyle w:val="a5"/>
          <w:color w:val="3C4052"/>
          <w:sz w:val="28"/>
          <w:szCs w:val="28"/>
        </w:rPr>
        <w:t>e-</w:t>
      </w:r>
      <w:proofErr w:type="spellStart"/>
      <w:r w:rsidR="00E63C14" w:rsidRPr="003003B3">
        <w:rPr>
          <w:rStyle w:val="a5"/>
          <w:color w:val="3C4052"/>
          <w:sz w:val="28"/>
          <w:szCs w:val="28"/>
        </w:rPr>
        <w:t>mail</w:t>
      </w:r>
      <w:proofErr w:type="spellEnd"/>
      <w:r w:rsidR="00E63C14" w:rsidRPr="003003B3">
        <w:rPr>
          <w:rStyle w:val="a5"/>
          <w:color w:val="3C4052"/>
          <w:sz w:val="28"/>
          <w:szCs w:val="28"/>
        </w:rPr>
        <w:t>:</w:t>
      </w:r>
      <w:proofErr w:type="spellStart"/>
      <w:r w:rsidR="005A2D49" w:rsidRPr="003003B3">
        <w:rPr>
          <w:rStyle w:val="a5"/>
          <w:b w:val="0"/>
          <w:color w:val="3C4052"/>
          <w:sz w:val="28"/>
          <w:szCs w:val="28"/>
          <w:lang w:val="en-US"/>
        </w:rPr>
        <w:t>tnr</w:t>
      </w:r>
      <w:proofErr w:type="spellEnd"/>
      <w:r w:rsidR="00E63C14" w:rsidRPr="003003B3">
        <w:rPr>
          <w:color w:val="3C4052"/>
          <w:sz w:val="28"/>
          <w:szCs w:val="28"/>
        </w:rPr>
        <w:t>@</w:t>
      </w:r>
      <w:proofErr w:type="spellStart"/>
      <w:r w:rsidR="00E63C14" w:rsidRPr="003003B3">
        <w:rPr>
          <w:color w:val="3C4052"/>
          <w:sz w:val="28"/>
          <w:szCs w:val="28"/>
        </w:rPr>
        <w:t>tat</w:t>
      </w:r>
      <w:r w:rsidR="005A2D49" w:rsidRPr="003003B3">
        <w:rPr>
          <w:color w:val="3C4052"/>
          <w:sz w:val="28"/>
          <w:szCs w:val="28"/>
          <w:lang w:val="en-US"/>
        </w:rPr>
        <w:t>neft</w:t>
      </w:r>
      <w:proofErr w:type="spellEnd"/>
      <w:r w:rsidR="00E63C14" w:rsidRPr="003003B3">
        <w:rPr>
          <w:color w:val="3C4052"/>
          <w:sz w:val="28"/>
          <w:szCs w:val="28"/>
        </w:rPr>
        <w:t>.ru</w:t>
      </w:r>
      <w:proofErr w:type="gramEnd"/>
    </w:p>
    <w:p w:rsidR="002E0EF4" w:rsidRPr="003003B3" w:rsidRDefault="002E0EF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rStyle w:val="a5"/>
          <w:color w:val="3C4052"/>
          <w:sz w:val="28"/>
          <w:szCs w:val="28"/>
        </w:rPr>
        <w:t>Исполнитель:</w:t>
      </w:r>
    </w:p>
    <w:p w:rsidR="003003B3" w:rsidRPr="003003B3" w:rsidRDefault="003003B3" w:rsidP="003003B3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b/>
          <w:color w:val="3C4052"/>
          <w:sz w:val="28"/>
          <w:szCs w:val="28"/>
        </w:rPr>
        <w:t>Полное наименование:</w:t>
      </w:r>
      <w:r w:rsidRPr="003003B3">
        <w:rPr>
          <w:color w:val="3C4052"/>
          <w:sz w:val="28"/>
          <w:szCs w:val="28"/>
        </w:rPr>
        <w:t xml:space="preserve"> - Акционерное общество «Казанский институт по проектированию объектов нефтяной промышленности», сокращённое - АО «Нефтехимпроект»</w:t>
      </w:r>
    </w:p>
    <w:p w:rsidR="003003B3" w:rsidRPr="003003B3" w:rsidRDefault="003003B3" w:rsidP="003003B3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b/>
          <w:color w:val="3C4052"/>
          <w:sz w:val="28"/>
          <w:szCs w:val="28"/>
        </w:rPr>
        <w:t>ИНН- 1660063707</w:t>
      </w:r>
    </w:p>
    <w:p w:rsidR="003003B3" w:rsidRPr="003003B3" w:rsidRDefault="003003B3" w:rsidP="003003B3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rStyle w:val="a5"/>
          <w:sz w:val="28"/>
          <w:szCs w:val="28"/>
        </w:rPr>
        <w:t>Юридический адрес:</w:t>
      </w:r>
      <w:r w:rsidRPr="003003B3">
        <w:rPr>
          <w:color w:val="3C4052"/>
          <w:sz w:val="28"/>
          <w:szCs w:val="28"/>
        </w:rPr>
        <w:t xml:space="preserve"> 420061, Российская Федерация, Республика Татарстан,</w:t>
      </w:r>
    </w:p>
    <w:p w:rsidR="003003B3" w:rsidRPr="003003B3" w:rsidRDefault="003003B3" w:rsidP="003003B3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color w:val="3C4052"/>
          <w:sz w:val="28"/>
          <w:szCs w:val="28"/>
        </w:rPr>
        <w:t>город Казань, улица Николая Ершова, дом 29</w:t>
      </w:r>
    </w:p>
    <w:p w:rsidR="003003B3" w:rsidRPr="003003B3" w:rsidRDefault="003003B3" w:rsidP="003003B3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rStyle w:val="a5"/>
          <w:sz w:val="28"/>
          <w:szCs w:val="28"/>
        </w:rPr>
        <w:t>Почтовый адрес:</w:t>
      </w:r>
      <w:r w:rsidRPr="003003B3">
        <w:rPr>
          <w:color w:val="3C4052"/>
          <w:sz w:val="28"/>
          <w:szCs w:val="28"/>
        </w:rPr>
        <w:t xml:space="preserve"> 420061, Российская Федерация, Республика Татарстан, город Казань, а/я 147</w:t>
      </w:r>
    </w:p>
    <w:p w:rsidR="002E0EF4" w:rsidRPr="003003B3" w:rsidRDefault="003003B3" w:rsidP="003003B3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rStyle w:val="a5"/>
          <w:sz w:val="28"/>
          <w:szCs w:val="28"/>
        </w:rPr>
        <w:t>Телефон</w:t>
      </w:r>
      <w:r w:rsidRPr="003003B3">
        <w:rPr>
          <w:color w:val="3C4052"/>
          <w:sz w:val="28"/>
          <w:szCs w:val="28"/>
        </w:rPr>
        <w:t xml:space="preserve"> - (843) 272-42-25, Факс - (843) 238-32-09. </w:t>
      </w:r>
      <w:proofErr w:type="gramStart"/>
      <w:r w:rsidRPr="003003B3">
        <w:rPr>
          <w:rStyle w:val="a5"/>
          <w:color w:val="3C4052"/>
          <w:sz w:val="28"/>
          <w:szCs w:val="28"/>
        </w:rPr>
        <w:t>e-</w:t>
      </w:r>
      <w:proofErr w:type="spellStart"/>
      <w:r w:rsidRPr="003003B3">
        <w:rPr>
          <w:rStyle w:val="a5"/>
          <w:color w:val="3C4052"/>
          <w:sz w:val="28"/>
          <w:szCs w:val="28"/>
        </w:rPr>
        <w:t>mail</w:t>
      </w:r>
      <w:proofErr w:type="spellEnd"/>
      <w:r w:rsidRPr="003003B3">
        <w:rPr>
          <w:rStyle w:val="a5"/>
          <w:color w:val="3C4052"/>
          <w:sz w:val="28"/>
          <w:szCs w:val="28"/>
        </w:rPr>
        <w:t>:</w:t>
      </w:r>
      <w:proofErr w:type="spellStart"/>
      <w:r w:rsidRPr="003003B3">
        <w:rPr>
          <w:rStyle w:val="a5"/>
          <w:b w:val="0"/>
          <w:color w:val="3C4052"/>
          <w:sz w:val="28"/>
          <w:szCs w:val="28"/>
          <w:lang w:val="en-US"/>
        </w:rPr>
        <w:t>nhp</w:t>
      </w:r>
      <w:proofErr w:type="spellEnd"/>
      <w:r w:rsidRPr="003003B3">
        <w:rPr>
          <w:color w:val="3C4052"/>
          <w:sz w:val="28"/>
          <w:szCs w:val="28"/>
        </w:rPr>
        <w:t>@</w:t>
      </w:r>
      <w:proofErr w:type="spellStart"/>
      <w:r w:rsidRPr="003003B3">
        <w:rPr>
          <w:color w:val="3C4052"/>
          <w:sz w:val="28"/>
          <w:szCs w:val="28"/>
          <w:lang w:val="en-US"/>
        </w:rPr>
        <w:t>oilpro</w:t>
      </w:r>
      <w:proofErr w:type="spellEnd"/>
      <w:r w:rsidRPr="003003B3">
        <w:rPr>
          <w:color w:val="3C4052"/>
          <w:sz w:val="28"/>
          <w:szCs w:val="28"/>
        </w:rPr>
        <w:t>.ru</w:t>
      </w:r>
      <w:proofErr w:type="gramEnd"/>
    </w:p>
    <w:p w:rsidR="00E63C14" w:rsidRPr="003003B3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3003B3">
        <w:rPr>
          <w:color w:val="3C4052"/>
          <w:sz w:val="28"/>
          <w:szCs w:val="28"/>
        </w:rPr>
        <w:t> </w:t>
      </w:r>
      <w:r w:rsidRPr="003003B3">
        <w:rPr>
          <w:rStyle w:val="a5"/>
          <w:color w:val="3C4052"/>
          <w:sz w:val="28"/>
          <w:szCs w:val="28"/>
        </w:rPr>
        <w:t>Данные планируемой (намечаемой) хозяйственной и иной деятельности</w:t>
      </w:r>
    </w:p>
    <w:p w:rsidR="005A2D49" w:rsidRPr="002E0EF4" w:rsidRDefault="00E63C14" w:rsidP="00712E56">
      <w:pPr>
        <w:pStyle w:val="a4"/>
        <w:shd w:val="clear" w:color="auto" w:fill="FFFFFF"/>
        <w:ind w:left="-426"/>
        <w:rPr>
          <w:rStyle w:val="a5"/>
          <w:b w:val="0"/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lastRenderedPageBreak/>
        <w:t>Наименование:</w:t>
      </w:r>
      <w:r w:rsidR="005A2D49" w:rsidRPr="00712E56">
        <w:rPr>
          <w:rStyle w:val="a5"/>
          <w:color w:val="3C4052"/>
          <w:sz w:val="28"/>
          <w:szCs w:val="28"/>
        </w:rPr>
        <w:t xml:space="preserve"> </w:t>
      </w:r>
      <w:r w:rsidR="005A2D49" w:rsidRPr="00712E56">
        <w:rPr>
          <w:rStyle w:val="a5"/>
          <w:b w:val="0"/>
          <w:color w:val="3C4052"/>
          <w:sz w:val="28"/>
          <w:szCs w:val="28"/>
        </w:rPr>
        <w:t>«Реконструкция установки нейтрализации сероводорода (УНСВ) при УПВСН-2 «</w:t>
      </w:r>
      <w:proofErr w:type="spellStart"/>
      <w:r w:rsidR="005A2D49" w:rsidRPr="00712E56">
        <w:rPr>
          <w:rStyle w:val="a5"/>
          <w:b w:val="0"/>
          <w:color w:val="3C4052"/>
          <w:sz w:val="28"/>
          <w:szCs w:val="28"/>
        </w:rPr>
        <w:t>Кутема</w:t>
      </w:r>
      <w:proofErr w:type="spellEnd"/>
      <w:r w:rsidR="005A2D49" w:rsidRPr="00712E56">
        <w:rPr>
          <w:rStyle w:val="a5"/>
          <w:b w:val="0"/>
          <w:color w:val="3C4052"/>
          <w:sz w:val="28"/>
          <w:szCs w:val="28"/>
        </w:rPr>
        <w:t>» (расширение)»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Место реализации: </w:t>
      </w:r>
      <w:r w:rsidR="005A2D49" w:rsidRPr="00712E56">
        <w:rPr>
          <w:color w:val="3C4052"/>
          <w:sz w:val="28"/>
          <w:szCs w:val="28"/>
        </w:rPr>
        <w:t xml:space="preserve">село </w:t>
      </w:r>
      <w:proofErr w:type="spellStart"/>
      <w:r w:rsidR="005A2D49" w:rsidRPr="00712E56">
        <w:rPr>
          <w:color w:val="3C4052"/>
          <w:sz w:val="28"/>
          <w:szCs w:val="28"/>
        </w:rPr>
        <w:t>Кутема</w:t>
      </w:r>
      <w:proofErr w:type="spellEnd"/>
      <w:r w:rsidRPr="00712E56">
        <w:rPr>
          <w:color w:val="3C4052"/>
          <w:sz w:val="28"/>
          <w:szCs w:val="28"/>
        </w:rPr>
        <w:t xml:space="preserve"> </w:t>
      </w:r>
      <w:proofErr w:type="spellStart"/>
      <w:r w:rsidRPr="00712E56">
        <w:rPr>
          <w:color w:val="3C4052"/>
          <w:sz w:val="28"/>
          <w:szCs w:val="28"/>
        </w:rPr>
        <w:t>Черемшанского</w:t>
      </w:r>
      <w:proofErr w:type="spellEnd"/>
      <w:r w:rsidRPr="00712E56">
        <w:rPr>
          <w:color w:val="3C4052"/>
          <w:sz w:val="28"/>
          <w:szCs w:val="28"/>
        </w:rPr>
        <w:t xml:space="preserve"> муниципального района Республики Татарстан</w:t>
      </w:r>
    </w:p>
    <w:p w:rsidR="00AD05AB" w:rsidRPr="003003B3" w:rsidRDefault="00E63C14" w:rsidP="00712E56">
      <w:pPr>
        <w:pStyle w:val="a4"/>
        <w:shd w:val="clear" w:color="auto" w:fill="FFFFFF"/>
        <w:ind w:left="-426"/>
        <w:rPr>
          <w:rStyle w:val="a5"/>
          <w:color w:val="3C4052"/>
          <w:sz w:val="28"/>
          <w:szCs w:val="28"/>
        </w:rPr>
      </w:pPr>
      <w:r w:rsidRPr="003003B3">
        <w:rPr>
          <w:rStyle w:val="a5"/>
          <w:color w:val="3C4052"/>
          <w:sz w:val="28"/>
          <w:szCs w:val="28"/>
        </w:rPr>
        <w:t>Цель осуществления:</w:t>
      </w:r>
    </w:p>
    <w:p w:rsidR="00057346" w:rsidRPr="00057346" w:rsidRDefault="00057346" w:rsidP="00712E56">
      <w:pPr>
        <w:pStyle w:val="a4"/>
        <w:shd w:val="clear" w:color="auto" w:fill="FFFFFF"/>
        <w:ind w:left="-426"/>
        <w:rPr>
          <w:bCs/>
        </w:rPr>
      </w:pPr>
      <w:r w:rsidRPr="00057346">
        <w:rPr>
          <w:color w:val="3C4052"/>
          <w:sz w:val="28"/>
          <w:szCs w:val="28"/>
        </w:rPr>
        <w:t>Проектируемый объект расположен на территории действующей установки по подготовке высокосернистой нефти УПВСН-2 «</w:t>
      </w:r>
      <w:proofErr w:type="spellStart"/>
      <w:r w:rsidRPr="00057346">
        <w:rPr>
          <w:color w:val="3C4052"/>
          <w:sz w:val="28"/>
          <w:szCs w:val="28"/>
        </w:rPr>
        <w:t>Кутема</w:t>
      </w:r>
      <w:proofErr w:type="spellEnd"/>
      <w:r w:rsidRPr="00057346">
        <w:rPr>
          <w:color w:val="3C4052"/>
          <w:sz w:val="28"/>
          <w:szCs w:val="28"/>
        </w:rPr>
        <w:t>», предназначен для очистки, поступающей на УПВСН нефти от сероводорода. •Производительность проектируемой установки - 385 т/ч.</w:t>
      </w:r>
    </w:p>
    <w:p w:rsidR="00FC7E39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2E0EF4">
        <w:rPr>
          <w:rStyle w:val="a5"/>
          <w:color w:val="3C4052"/>
          <w:sz w:val="28"/>
          <w:szCs w:val="28"/>
        </w:rPr>
        <w:t>Планируемые сроки проведения оценки воздействия на окружающую среду:</w:t>
      </w:r>
      <w:r w:rsidRPr="002E0EF4">
        <w:rPr>
          <w:color w:val="3C4052"/>
          <w:sz w:val="28"/>
          <w:szCs w:val="28"/>
        </w:rPr>
        <w:t> </w:t>
      </w:r>
    </w:p>
    <w:p w:rsidR="00E63C14" w:rsidRPr="00712E56" w:rsidRDefault="00E47FD7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>
        <w:rPr>
          <w:rStyle w:val="a5"/>
          <w:color w:val="3C4052"/>
          <w:sz w:val="28"/>
          <w:szCs w:val="28"/>
        </w:rPr>
        <w:t>22</w:t>
      </w:r>
      <w:r w:rsidR="002E0EF4" w:rsidRPr="002E0EF4">
        <w:rPr>
          <w:rStyle w:val="a5"/>
          <w:color w:val="3C4052"/>
          <w:sz w:val="28"/>
          <w:szCs w:val="28"/>
        </w:rPr>
        <w:t>.02.2023-</w:t>
      </w:r>
      <w:r>
        <w:rPr>
          <w:rStyle w:val="a5"/>
          <w:color w:val="3C4052"/>
          <w:sz w:val="28"/>
          <w:szCs w:val="28"/>
        </w:rPr>
        <w:t>24</w:t>
      </w:r>
      <w:r w:rsidR="002E0EF4" w:rsidRPr="002E0EF4">
        <w:rPr>
          <w:rStyle w:val="a5"/>
          <w:color w:val="3C4052"/>
          <w:sz w:val="28"/>
          <w:szCs w:val="28"/>
        </w:rPr>
        <w:t>.03.2023</w:t>
      </w:r>
      <w:r w:rsidR="002E0EF4">
        <w:rPr>
          <w:rStyle w:val="a5"/>
          <w:color w:val="3C4052"/>
          <w:sz w:val="28"/>
          <w:szCs w:val="28"/>
        </w:rPr>
        <w:t>.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Данные уполномоченного органа, ответственного за организацию и проведение </w:t>
      </w:r>
      <w:r w:rsidRPr="00712E56">
        <w:rPr>
          <w:b/>
          <w:color w:val="3C4052"/>
          <w:sz w:val="28"/>
          <w:szCs w:val="28"/>
        </w:rPr>
        <w:t>общественных обсуждений</w:t>
      </w:r>
    </w:p>
    <w:p w:rsidR="00AD05AB" w:rsidRPr="00712E56" w:rsidRDefault="00AD05AB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 xml:space="preserve">Исполнительный комитет </w:t>
      </w:r>
      <w:proofErr w:type="spellStart"/>
      <w:r w:rsidRPr="00712E56">
        <w:rPr>
          <w:color w:val="3C4052"/>
          <w:sz w:val="28"/>
          <w:szCs w:val="28"/>
        </w:rPr>
        <w:t>Черемшанского</w:t>
      </w:r>
      <w:proofErr w:type="spellEnd"/>
      <w:r w:rsidRPr="00712E56">
        <w:rPr>
          <w:color w:val="3C4052"/>
          <w:sz w:val="28"/>
          <w:szCs w:val="28"/>
        </w:rPr>
        <w:t xml:space="preserve"> муниципального района Республики Татарстан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Юридический и (или) фактический адрес: 423100, Республика Татарстан, Черемшанский</w:t>
      </w:r>
      <w:r w:rsidR="00CE0466">
        <w:rPr>
          <w:color w:val="3C4052"/>
          <w:sz w:val="28"/>
          <w:szCs w:val="28"/>
        </w:rPr>
        <w:t xml:space="preserve"> </w:t>
      </w:r>
      <w:r w:rsidRPr="00712E56">
        <w:rPr>
          <w:color w:val="3C4052"/>
          <w:sz w:val="28"/>
          <w:szCs w:val="28"/>
        </w:rPr>
        <w:t>муниципальный район, с. Черемшан, ул. Советская, д. 32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E-</w:t>
      </w:r>
      <w:proofErr w:type="spellStart"/>
      <w:r w:rsidRPr="00712E56">
        <w:rPr>
          <w:color w:val="3C4052"/>
          <w:sz w:val="28"/>
          <w:szCs w:val="28"/>
        </w:rPr>
        <w:t>mail</w:t>
      </w:r>
      <w:proofErr w:type="spellEnd"/>
      <w:r w:rsidRPr="00712E56">
        <w:rPr>
          <w:color w:val="3C4052"/>
          <w:sz w:val="28"/>
          <w:szCs w:val="28"/>
        </w:rPr>
        <w:t>: Ispolkom.Cheremshan@tatar.ru;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Телефон: 8 (84396) 2-58-00;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Факс: 8 (84396) 2-58-42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 </w:t>
      </w:r>
      <w:r w:rsidRPr="00712E56">
        <w:rPr>
          <w:rStyle w:val="a5"/>
          <w:color w:val="3C4052"/>
          <w:sz w:val="28"/>
          <w:szCs w:val="28"/>
        </w:rPr>
        <w:t>Данные объекта общественных обсуждений</w:t>
      </w:r>
    </w:p>
    <w:p w:rsidR="00AD05AB" w:rsidRPr="00712E56" w:rsidRDefault="00E63C14" w:rsidP="00712E56">
      <w:pPr>
        <w:pStyle w:val="a4"/>
        <w:shd w:val="clear" w:color="auto" w:fill="FFFFFF"/>
        <w:ind w:left="-426"/>
        <w:rPr>
          <w:rStyle w:val="a5"/>
          <w:b w:val="0"/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Объект общественных обсуждений:</w:t>
      </w:r>
      <w:r w:rsidR="00AD05AB" w:rsidRPr="00712E56">
        <w:rPr>
          <w:rStyle w:val="a5"/>
          <w:color w:val="3C4052"/>
          <w:sz w:val="28"/>
          <w:szCs w:val="28"/>
        </w:rPr>
        <w:t xml:space="preserve"> </w:t>
      </w:r>
      <w:r w:rsidR="00AD05AB" w:rsidRPr="00712E56">
        <w:rPr>
          <w:rStyle w:val="a5"/>
          <w:b w:val="0"/>
          <w:color w:val="3C4052"/>
          <w:sz w:val="28"/>
          <w:szCs w:val="28"/>
        </w:rPr>
        <w:t>«Реконструкция установки нейтрализации сероводорода (УНСВ) при УПВСН-2 «</w:t>
      </w:r>
      <w:proofErr w:type="spellStart"/>
      <w:r w:rsidR="00AD05AB" w:rsidRPr="00712E56">
        <w:rPr>
          <w:rStyle w:val="a5"/>
          <w:b w:val="0"/>
          <w:color w:val="3C4052"/>
          <w:sz w:val="28"/>
          <w:szCs w:val="28"/>
        </w:rPr>
        <w:t>Кутема</w:t>
      </w:r>
      <w:proofErr w:type="spellEnd"/>
      <w:r w:rsidR="00AD05AB" w:rsidRPr="00712E56">
        <w:rPr>
          <w:rStyle w:val="a5"/>
          <w:b w:val="0"/>
          <w:color w:val="3C4052"/>
          <w:sz w:val="28"/>
          <w:szCs w:val="28"/>
        </w:rPr>
        <w:t>» (расширение)»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Место и сроки доступности объекта общественного обсуждения: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Ознакомиться с предварительными материалами ОВОС можно по адресу</w:t>
      </w:r>
      <w:r w:rsidR="00AD05AB" w:rsidRPr="00712E56">
        <w:rPr>
          <w:color w:val="3C4052"/>
          <w:sz w:val="28"/>
          <w:szCs w:val="28"/>
        </w:rPr>
        <w:t xml:space="preserve">: Черемшанский район, село </w:t>
      </w:r>
      <w:proofErr w:type="spellStart"/>
      <w:r w:rsidR="00AD05AB" w:rsidRPr="00712E56">
        <w:rPr>
          <w:color w:val="3C4052"/>
          <w:sz w:val="28"/>
          <w:szCs w:val="28"/>
        </w:rPr>
        <w:t>Кутема</w:t>
      </w:r>
      <w:proofErr w:type="spellEnd"/>
      <w:r w:rsidR="00AD05AB" w:rsidRPr="00712E56">
        <w:rPr>
          <w:color w:val="3C4052"/>
          <w:sz w:val="28"/>
          <w:szCs w:val="28"/>
        </w:rPr>
        <w:t xml:space="preserve">, улица Клубная 2а, здание сельского дома культуры. </w:t>
      </w:r>
      <w:r w:rsidRPr="00712E56">
        <w:rPr>
          <w:color w:val="3C4052"/>
          <w:sz w:val="28"/>
          <w:szCs w:val="28"/>
        </w:rPr>
        <w:t xml:space="preserve">  </w:t>
      </w:r>
    </w:p>
    <w:p w:rsidR="00E63C14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 xml:space="preserve">Материалы будут доступны в период </w:t>
      </w:r>
      <w:r w:rsidR="00AD05AB" w:rsidRPr="00712E56">
        <w:rPr>
          <w:color w:val="3C4052"/>
          <w:sz w:val="28"/>
          <w:szCs w:val="28"/>
        </w:rPr>
        <w:t xml:space="preserve">с </w:t>
      </w:r>
      <w:r w:rsidR="005E69EB">
        <w:rPr>
          <w:color w:val="3C4052"/>
          <w:sz w:val="28"/>
          <w:szCs w:val="28"/>
        </w:rPr>
        <w:t>22</w:t>
      </w:r>
      <w:r w:rsidR="00AD05AB" w:rsidRPr="00712E56">
        <w:rPr>
          <w:color w:val="3C4052"/>
          <w:sz w:val="28"/>
          <w:szCs w:val="28"/>
        </w:rPr>
        <w:t xml:space="preserve"> февраля по </w:t>
      </w:r>
      <w:r w:rsidR="005E69EB">
        <w:rPr>
          <w:color w:val="3C4052"/>
          <w:sz w:val="28"/>
          <w:szCs w:val="28"/>
        </w:rPr>
        <w:t>24</w:t>
      </w:r>
      <w:r w:rsidR="00AD05AB" w:rsidRPr="00712E56">
        <w:rPr>
          <w:color w:val="3C4052"/>
          <w:sz w:val="28"/>
          <w:szCs w:val="28"/>
        </w:rPr>
        <w:t xml:space="preserve"> марта 2023 года.</w:t>
      </w:r>
      <w:r w:rsidRPr="00712E56">
        <w:rPr>
          <w:color w:val="3C4052"/>
          <w:sz w:val="28"/>
          <w:szCs w:val="28"/>
        </w:rPr>
        <w:t> </w:t>
      </w:r>
    </w:p>
    <w:p w:rsidR="005E69EB" w:rsidRPr="005E69EB" w:rsidRDefault="005E69EB" w:rsidP="005E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5E69EB">
        <w:rPr>
          <w:rFonts w:ascii="Times New Roman" w:hAnsi="Times New Roman" w:cs="Times New Roman"/>
          <w:sz w:val="28"/>
          <w:szCs w:val="28"/>
        </w:rPr>
        <w:t xml:space="preserve">Внешняя ссылка на разделы </w:t>
      </w:r>
      <w:hyperlink r:id="rId7" w:history="1">
        <w:r w:rsidRPr="005E69EB">
          <w:rPr>
            <w:rStyle w:val="a3"/>
            <w:rFonts w:ascii="Times New Roman" w:hAnsi="Times New Roman" w:cs="Times New Roman"/>
            <w:sz w:val="28"/>
            <w:szCs w:val="28"/>
          </w:rPr>
          <w:t>https://disk.yandex.ru/d/e2-apiMNt6NjyQ</w:t>
        </w:r>
      </w:hyperlink>
    </w:p>
    <w:p w:rsidR="005E69EB" w:rsidRPr="00712E56" w:rsidRDefault="005E69EB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Форма проведения общественного обсуждения:</w:t>
      </w:r>
      <w:r w:rsidR="00AD05AB" w:rsidRPr="00712E56">
        <w:rPr>
          <w:rStyle w:val="a5"/>
          <w:color w:val="3C4052"/>
          <w:sz w:val="28"/>
          <w:szCs w:val="28"/>
        </w:rPr>
        <w:t xml:space="preserve"> </w:t>
      </w:r>
      <w:r w:rsidRPr="00712E56">
        <w:rPr>
          <w:color w:val="3C4052"/>
          <w:sz w:val="28"/>
          <w:szCs w:val="28"/>
        </w:rPr>
        <w:t xml:space="preserve">общественные </w:t>
      </w:r>
      <w:r w:rsidR="00AD05AB" w:rsidRPr="00712E56">
        <w:rPr>
          <w:color w:val="3C4052"/>
          <w:sz w:val="28"/>
          <w:szCs w:val="28"/>
        </w:rPr>
        <w:t>обсуждения, онлайн-трансляция</w:t>
      </w:r>
      <w:r w:rsidR="002E0EF4">
        <w:rPr>
          <w:color w:val="3C4052"/>
          <w:sz w:val="28"/>
          <w:szCs w:val="28"/>
        </w:rPr>
        <w:t>.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rStyle w:val="a5"/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Дата и место проведения</w:t>
      </w:r>
      <w:r w:rsidR="00AD05AB" w:rsidRPr="00712E56">
        <w:rPr>
          <w:rStyle w:val="a5"/>
          <w:color w:val="3C4052"/>
          <w:sz w:val="28"/>
          <w:szCs w:val="28"/>
        </w:rPr>
        <w:t xml:space="preserve"> </w:t>
      </w:r>
      <w:r w:rsidRPr="00712E56">
        <w:rPr>
          <w:rStyle w:val="a5"/>
          <w:color w:val="3C4052"/>
          <w:sz w:val="28"/>
          <w:szCs w:val="28"/>
        </w:rPr>
        <w:t xml:space="preserve">общественных </w:t>
      </w:r>
      <w:r w:rsidR="00AD05AB" w:rsidRPr="00712E56">
        <w:rPr>
          <w:rStyle w:val="a5"/>
          <w:color w:val="3C4052"/>
          <w:sz w:val="28"/>
          <w:szCs w:val="28"/>
        </w:rPr>
        <w:t>обсуждений</w:t>
      </w:r>
      <w:r w:rsidRPr="00712E56">
        <w:rPr>
          <w:rStyle w:val="a5"/>
          <w:color w:val="3C4052"/>
          <w:sz w:val="28"/>
          <w:szCs w:val="28"/>
        </w:rPr>
        <w:t>:</w:t>
      </w:r>
    </w:p>
    <w:p w:rsidR="00716EC1" w:rsidRDefault="00E47FD7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14</w:t>
      </w:r>
      <w:r w:rsidR="002E0EF4" w:rsidRPr="00712E56">
        <w:rPr>
          <w:color w:val="3C4052"/>
          <w:sz w:val="28"/>
          <w:szCs w:val="28"/>
        </w:rPr>
        <w:t xml:space="preserve"> марта 2023 года</w:t>
      </w:r>
      <w:r w:rsidR="002E0EF4">
        <w:rPr>
          <w:color w:val="3C4052"/>
          <w:sz w:val="28"/>
          <w:szCs w:val="28"/>
        </w:rPr>
        <w:t xml:space="preserve">, </w:t>
      </w:r>
      <w:r w:rsidRPr="00712E56">
        <w:rPr>
          <w:color w:val="3C4052"/>
          <w:sz w:val="28"/>
          <w:szCs w:val="28"/>
        </w:rPr>
        <w:t xml:space="preserve">Черемшанский район, село </w:t>
      </w:r>
      <w:proofErr w:type="spellStart"/>
      <w:r w:rsidRPr="00712E56">
        <w:rPr>
          <w:color w:val="3C4052"/>
          <w:sz w:val="28"/>
          <w:szCs w:val="28"/>
        </w:rPr>
        <w:t>Кутема</w:t>
      </w:r>
      <w:proofErr w:type="spellEnd"/>
      <w:r w:rsidRPr="00712E56">
        <w:rPr>
          <w:color w:val="3C4052"/>
          <w:sz w:val="28"/>
          <w:szCs w:val="28"/>
        </w:rPr>
        <w:t xml:space="preserve">, улица Клубная 2а, </w:t>
      </w:r>
    </w:p>
    <w:p w:rsid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  <w:highlight w:val="yellow"/>
        </w:rPr>
      </w:pPr>
      <w:r>
        <w:rPr>
          <w:color w:val="3C4052"/>
          <w:sz w:val="28"/>
          <w:szCs w:val="28"/>
        </w:rPr>
        <w:t xml:space="preserve">очно - </w:t>
      </w:r>
      <w:r w:rsidR="00E47FD7" w:rsidRPr="00712E56">
        <w:rPr>
          <w:color w:val="3C4052"/>
          <w:sz w:val="28"/>
          <w:szCs w:val="28"/>
        </w:rPr>
        <w:t>здание сельского дома культуры</w:t>
      </w:r>
      <w:r w:rsidR="00E47FD7">
        <w:rPr>
          <w:color w:val="3C4052"/>
          <w:sz w:val="28"/>
          <w:szCs w:val="28"/>
        </w:rPr>
        <w:t>,</w:t>
      </w:r>
      <w:r w:rsidR="00E47FD7">
        <w:rPr>
          <w:color w:val="3C4052"/>
          <w:sz w:val="28"/>
          <w:szCs w:val="28"/>
          <w:highlight w:val="yellow"/>
        </w:rPr>
        <w:t xml:space="preserve"> </w:t>
      </w:r>
    </w:p>
    <w:p w:rsidR="00716EC1" w:rsidRPr="00716EC1" w:rsidRDefault="002E0EF4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>онлайн-трансляция</w:t>
      </w:r>
      <w:r w:rsidR="00E47FD7" w:rsidRPr="00716EC1">
        <w:rPr>
          <w:color w:val="3C4052"/>
          <w:sz w:val="28"/>
          <w:szCs w:val="28"/>
        </w:rPr>
        <w:t xml:space="preserve"> - </w:t>
      </w:r>
      <w:r w:rsidR="00716EC1" w:rsidRPr="00716EC1">
        <w:rPr>
          <w:color w:val="3C4052"/>
          <w:sz w:val="28"/>
          <w:szCs w:val="28"/>
        </w:rPr>
        <w:t xml:space="preserve">постоянная ссылка на </w:t>
      </w:r>
      <w:proofErr w:type="spellStart"/>
      <w:r w:rsidR="00716EC1" w:rsidRPr="00716EC1">
        <w:rPr>
          <w:color w:val="3C4052"/>
          <w:sz w:val="28"/>
          <w:szCs w:val="28"/>
        </w:rPr>
        <w:t>Zoom</w:t>
      </w:r>
      <w:proofErr w:type="spellEnd"/>
      <w:r w:rsidR="00716EC1" w:rsidRPr="00716EC1">
        <w:rPr>
          <w:color w:val="3C4052"/>
          <w:sz w:val="28"/>
          <w:szCs w:val="28"/>
        </w:rPr>
        <w:t>:</w:t>
      </w:r>
    </w:p>
    <w:p w:rsidR="00716EC1" w:rsidRP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>Описание:</w:t>
      </w:r>
    </w:p>
    <w:p w:rsidR="00716EC1" w:rsidRP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>ОНЛАЙН: Общественные обсуждения предварительных материалов оценки воздействия на окружающую среду (ОВОС) по проекту 2788</w:t>
      </w:r>
    </w:p>
    <w:p w:rsidR="00716EC1" w:rsidRP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>Тема: УПВСН-2</w:t>
      </w:r>
    </w:p>
    <w:p w:rsidR="00716EC1" w:rsidRP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 xml:space="preserve">Время: 14 </w:t>
      </w:r>
      <w:proofErr w:type="spellStart"/>
      <w:r w:rsidRPr="00716EC1">
        <w:rPr>
          <w:color w:val="3C4052"/>
          <w:sz w:val="28"/>
          <w:szCs w:val="28"/>
        </w:rPr>
        <w:t>мар</w:t>
      </w:r>
      <w:proofErr w:type="spellEnd"/>
      <w:r w:rsidRPr="00716EC1">
        <w:rPr>
          <w:color w:val="3C4052"/>
          <w:sz w:val="28"/>
          <w:szCs w:val="28"/>
        </w:rPr>
        <w:t>. 2023 01:00 PM Москва</w:t>
      </w:r>
    </w:p>
    <w:p w:rsidR="00716EC1" w:rsidRP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 xml:space="preserve">Подключиться к конференции </w:t>
      </w:r>
      <w:proofErr w:type="spellStart"/>
      <w:r w:rsidRPr="00716EC1">
        <w:rPr>
          <w:color w:val="3C4052"/>
          <w:sz w:val="28"/>
          <w:szCs w:val="28"/>
        </w:rPr>
        <w:t>Zoom</w:t>
      </w:r>
      <w:proofErr w:type="spellEnd"/>
    </w:p>
    <w:p w:rsidR="00716EC1" w:rsidRDefault="00B643CA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hyperlink r:id="rId8" w:history="1">
        <w:r w:rsidR="00716EC1" w:rsidRPr="005C1928">
          <w:rPr>
            <w:rStyle w:val="a3"/>
            <w:sz w:val="28"/>
            <w:szCs w:val="28"/>
          </w:rPr>
          <w:t>https://us05web.zoom.us/j/7440911028?pwd=WDBzQ1JUV3Q1aTZWV3hFd1UyYzVTdz09</w:t>
        </w:r>
      </w:hyperlink>
    </w:p>
    <w:p w:rsidR="00716EC1" w:rsidRP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>Идентификатор конференции: 744 091 1028</w:t>
      </w:r>
    </w:p>
    <w:p w:rsidR="00716EC1" w:rsidRPr="00716EC1" w:rsidRDefault="00716EC1" w:rsidP="00716EC1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</w:rPr>
        <w:t>Код доступа: 14032023</w:t>
      </w:r>
    </w:p>
    <w:p w:rsidR="00AD05AB" w:rsidRPr="00712E56" w:rsidRDefault="00AD05AB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rStyle w:val="a5"/>
          <w:color w:val="3C4052"/>
          <w:sz w:val="28"/>
          <w:szCs w:val="28"/>
        </w:rPr>
        <w:t>Форма представления замечаний, комментариев и предложений: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 xml:space="preserve">Заинтересованным гражданам и общественным организациям предоставляется возможность представить свои предложения и замечания до </w:t>
      </w:r>
      <w:r w:rsidR="00AD05AB" w:rsidRPr="00712E56">
        <w:rPr>
          <w:color w:val="3C4052"/>
          <w:sz w:val="28"/>
          <w:szCs w:val="28"/>
        </w:rPr>
        <w:t>19</w:t>
      </w:r>
      <w:r w:rsidRPr="00712E56">
        <w:rPr>
          <w:color w:val="3C4052"/>
          <w:sz w:val="28"/>
          <w:szCs w:val="28"/>
        </w:rPr>
        <w:t>.0</w:t>
      </w:r>
      <w:r w:rsidR="00AD05AB" w:rsidRPr="00712E56">
        <w:rPr>
          <w:color w:val="3C4052"/>
          <w:sz w:val="28"/>
          <w:szCs w:val="28"/>
        </w:rPr>
        <w:t>3</w:t>
      </w:r>
      <w:r w:rsidRPr="00712E56">
        <w:rPr>
          <w:color w:val="3C4052"/>
          <w:sz w:val="28"/>
          <w:szCs w:val="28"/>
        </w:rPr>
        <w:t>.202</w:t>
      </w:r>
      <w:r w:rsidR="00AD05AB" w:rsidRPr="00712E56">
        <w:rPr>
          <w:color w:val="3C4052"/>
          <w:sz w:val="28"/>
          <w:szCs w:val="28"/>
        </w:rPr>
        <w:t>3</w:t>
      </w:r>
      <w:r w:rsidRPr="00712E56">
        <w:rPr>
          <w:color w:val="3C4052"/>
          <w:sz w:val="28"/>
          <w:szCs w:val="28"/>
        </w:rPr>
        <w:t xml:space="preserve"> г. в письменной форме на следующие почтовые и электронные адреса:</w:t>
      </w:r>
    </w:p>
    <w:p w:rsidR="002E0EF4" w:rsidRDefault="002E0EF4" w:rsidP="002E0EF4">
      <w:pPr>
        <w:pStyle w:val="a4"/>
        <w:numPr>
          <w:ilvl w:val="0"/>
          <w:numId w:val="1"/>
        </w:numPr>
        <w:shd w:val="clear" w:color="auto" w:fill="FFFFFF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П</w:t>
      </w:r>
      <w:r w:rsidRPr="00712E56">
        <w:rPr>
          <w:color w:val="3C4052"/>
          <w:sz w:val="28"/>
          <w:szCs w:val="28"/>
        </w:rPr>
        <w:t>исьменная форма</w:t>
      </w:r>
      <w:r>
        <w:rPr>
          <w:color w:val="3C4052"/>
          <w:sz w:val="28"/>
          <w:szCs w:val="28"/>
        </w:rPr>
        <w:t xml:space="preserve"> по адресу:</w:t>
      </w:r>
      <w:r w:rsidRPr="002E0EF4">
        <w:rPr>
          <w:color w:val="3C4052"/>
          <w:sz w:val="28"/>
          <w:szCs w:val="28"/>
        </w:rPr>
        <w:t xml:space="preserve"> </w:t>
      </w:r>
    </w:p>
    <w:p w:rsidR="003003B3" w:rsidRDefault="002E0EF4" w:rsidP="002E0EF4">
      <w:pPr>
        <w:pStyle w:val="a4"/>
        <w:shd w:val="clear" w:color="auto" w:fill="FFFFFF"/>
        <w:ind w:left="-66"/>
        <w:rPr>
          <w:color w:val="3C4052"/>
          <w:sz w:val="28"/>
          <w:szCs w:val="28"/>
        </w:rPr>
      </w:pPr>
      <w:r w:rsidRPr="002E0EF4">
        <w:rPr>
          <w:color w:val="3C4052"/>
          <w:sz w:val="28"/>
          <w:szCs w:val="28"/>
        </w:rPr>
        <w:t>РТ, г.Альметьевск, ул.</w:t>
      </w:r>
      <w:r>
        <w:rPr>
          <w:color w:val="3C4052"/>
          <w:sz w:val="28"/>
          <w:szCs w:val="28"/>
        </w:rPr>
        <w:t xml:space="preserve"> </w:t>
      </w:r>
      <w:r w:rsidRPr="002E0EF4">
        <w:rPr>
          <w:color w:val="3C4052"/>
          <w:sz w:val="28"/>
          <w:szCs w:val="28"/>
        </w:rPr>
        <w:t>Ленина, д.75</w:t>
      </w:r>
      <w:r>
        <w:rPr>
          <w:color w:val="3C4052"/>
          <w:sz w:val="28"/>
          <w:szCs w:val="28"/>
        </w:rPr>
        <w:t xml:space="preserve">, </w:t>
      </w:r>
      <w:r w:rsidR="003003B3">
        <w:rPr>
          <w:color w:val="3C4052"/>
          <w:sz w:val="28"/>
          <w:szCs w:val="28"/>
        </w:rPr>
        <w:t xml:space="preserve">ПАО </w:t>
      </w:r>
      <w:r w:rsidR="003003B3" w:rsidRPr="00712E56">
        <w:rPr>
          <w:color w:val="3C4052"/>
          <w:sz w:val="28"/>
          <w:szCs w:val="28"/>
        </w:rPr>
        <w:t>«Татнефть» имени В.Д. Шашина</w:t>
      </w:r>
    </w:p>
    <w:p w:rsidR="002E0EF4" w:rsidRDefault="002E0EF4" w:rsidP="002E0EF4">
      <w:pPr>
        <w:pStyle w:val="a4"/>
        <w:shd w:val="clear" w:color="auto" w:fill="FFFFFF"/>
        <w:ind w:left="-6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электронная форма</w:t>
      </w:r>
      <w:r w:rsidRPr="002E0EF4">
        <w:rPr>
          <w:color w:val="3C4052"/>
          <w:sz w:val="28"/>
          <w:szCs w:val="28"/>
        </w:rPr>
        <w:t xml:space="preserve"> </w:t>
      </w:r>
      <w:proofErr w:type="spellStart"/>
      <w:proofErr w:type="gramStart"/>
      <w:r w:rsidRPr="002E0EF4">
        <w:rPr>
          <w:color w:val="3C4052"/>
          <w:sz w:val="28"/>
          <w:szCs w:val="28"/>
        </w:rPr>
        <w:t>e-mail:tnr@tatneft.ru</w:t>
      </w:r>
      <w:proofErr w:type="spellEnd"/>
      <w:proofErr w:type="gramEnd"/>
    </w:p>
    <w:p w:rsidR="003003B3" w:rsidRDefault="002E0EF4" w:rsidP="002E0EF4">
      <w:pPr>
        <w:pStyle w:val="a4"/>
        <w:shd w:val="clear" w:color="auto" w:fill="FFFFFF"/>
        <w:ind w:left="-66"/>
        <w:rPr>
          <w:color w:val="3C4052"/>
          <w:sz w:val="28"/>
          <w:szCs w:val="28"/>
        </w:rPr>
      </w:pPr>
      <w:r w:rsidRPr="002E0EF4">
        <w:rPr>
          <w:color w:val="3C4052"/>
          <w:sz w:val="28"/>
          <w:szCs w:val="28"/>
        </w:rPr>
        <w:t>РТ, г</w:t>
      </w:r>
      <w:r>
        <w:rPr>
          <w:color w:val="3C4052"/>
          <w:sz w:val="28"/>
          <w:szCs w:val="28"/>
        </w:rPr>
        <w:t xml:space="preserve">. Казань, ул. Н.Ершова, 29, АО «Нефтехимпроект», </w:t>
      </w:r>
    </w:p>
    <w:p w:rsidR="002E0EF4" w:rsidRDefault="002E0EF4" w:rsidP="002E0EF4">
      <w:pPr>
        <w:pStyle w:val="a4"/>
        <w:shd w:val="clear" w:color="auto" w:fill="FFFFFF"/>
        <w:ind w:left="-6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lastRenderedPageBreak/>
        <w:t>электронная форма</w:t>
      </w:r>
      <w:r w:rsidRPr="002E0EF4">
        <w:rPr>
          <w:color w:val="3C4052"/>
          <w:sz w:val="28"/>
          <w:szCs w:val="28"/>
        </w:rPr>
        <w:t xml:space="preserve"> e-</w:t>
      </w:r>
      <w:proofErr w:type="spellStart"/>
      <w:r w:rsidRPr="002E0EF4">
        <w:rPr>
          <w:color w:val="3C4052"/>
          <w:sz w:val="28"/>
          <w:szCs w:val="28"/>
        </w:rPr>
        <w:t>mail</w:t>
      </w:r>
      <w:proofErr w:type="spellEnd"/>
      <w:r w:rsidRPr="002E0EF4">
        <w:rPr>
          <w:color w:val="3C4052"/>
          <w:sz w:val="28"/>
          <w:szCs w:val="28"/>
        </w:rPr>
        <w:t>:</w:t>
      </w:r>
      <w:r>
        <w:rPr>
          <w:color w:val="3C4052"/>
          <w:sz w:val="28"/>
          <w:szCs w:val="28"/>
        </w:rPr>
        <w:t xml:space="preserve"> </w:t>
      </w:r>
      <w:proofErr w:type="spellStart"/>
      <w:r>
        <w:rPr>
          <w:color w:val="3C4052"/>
          <w:sz w:val="28"/>
          <w:szCs w:val="28"/>
          <w:lang w:val="en-US"/>
        </w:rPr>
        <w:t>PichuginAG</w:t>
      </w:r>
      <w:proofErr w:type="spellEnd"/>
      <w:r w:rsidRPr="002E0EF4">
        <w:rPr>
          <w:color w:val="3C4052"/>
          <w:sz w:val="28"/>
          <w:szCs w:val="28"/>
        </w:rPr>
        <w:t>@</w:t>
      </w:r>
      <w:proofErr w:type="spellStart"/>
      <w:r>
        <w:rPr>
          <w:color w:val="3C4052"/>
          <w:sz w:val="28"/>
          <w:szCs w:val="28"/>
          <w:lang w:val="en-US"/>
        </w:rPr>
        <w:t>oilpro</w:t>
      </w:r>
      <w:proofErr w:type="spellEnd"/>
      <w:r w:rsidRPr="002E0EF4">
        <w:rPr>
          <w:color w:val="3C4052"/>
          <w:sz w:val="28"/>
          <w:szCs w:val="28"/>
        </w:rPr>
        <w:t>.ru</w:t>
      </w:r>
    </w:p>
    <w:p w:rsidR="002E0EF4" w:rsidRDefault="002E0EF4" w:rsidP="002E0EF4">
      <w:pPr>
        <w:pStyle w:val="a4"/>
        <w:shd w:val="clear" w:color="auto" w:fill="FFFFFF"/>
        <w:ind w:left="-66"/>
        <w:rPr>
          <w:color w:val="3C4052"/>
          <w:sz w:val="28"/>
          <w:szCs w:val="28"/>
        </w:rPr>
      </w:pP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 xml:space="preserve">2. Исполнительный комитет </w:t>
      </w:r>
      <w:proofErr w:type="spellStart"/>
      <w:r w:rsidRPr="00712E56">
        <w:rPr>
          <w:color w:val="3C4052"/>
          <w:sz w:val="28"/>
          <w:szCs w:val="28"/>
        </w:rPr>
        <w:t>Черемшанского</w:t>
      </w:r>
      <w:proofErr w:type="spellEnd"/>
      <w:r w:rsidRPr="00712E56">
        <w:rPr>
          <w:color w:val="3C4052"/>
          <w:sz w:val="28"/>
          <w:szCs w:val="28"/>
        </w:rPr>
        <w:t xml:space="preserve"> муниципального района Республики Татарстан: 423100, Республика Татарстан, </w:t>
      </w:r>
      <w:proofErr w:type="spellStart"/>
      <w:r w:rsidRPr="00712E56">
        <w:rPr>
          <w:color w:val="3C4052"/>
          <w:sz w:val="28"/>
          <w:szCs w:val="28"/>
        </w:rPr>
        <w:t>Черемшанскиймуниципальный</w:t>
      </w:r>
      <w:proofErr w:type="spellEnd"/>
      <w:r w:rsidRPr="00712E56">
        <w:rPr>
          <w:color w:val="3C4052"/>
          <w:sz w:val="28"/>
          <w:szCs w:val="28"/>
        </w:rPr>
        <w:t xml:space="preserve"> район, с. Черемшан, ул. Советская, д. 32 (письменная форма), Ispolkom.Cheremshan@tatar.ru (электронная форма).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 </w:t>
      </w:r>
      <w:r w:rsidRPr="00712E56">
        <w:rPr>
          <w:rStyle w:val="a5"/>
          <w:color w:val="3C4052"/>
          <w:sz w:val="28"/>
          <w:szCs w:val="28"/>
        </w:rPr>
        <w:t>Контактные данные ответственных лиц: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  <w:u w:val="single"/>
        </w:rPr>
        <w:t>От исполнителя</w:t>
      </w:r>
      <w:r w:rsidRPr="00712E56">
        <w:rPr>
          <w:color w:val="3C4052"/>
          <w:sz w:val="28"/>
          <w:szCs w:val="28"/>
        </w:rPr>
        <w:t xml:space="preserve">: </w:t>
      </w:r>
      <w:r w:rsidR="003003B3">
        <w:rPr>
          <w:color w:val="3C4052"/>
          <w:sz w:val="28"/>
          <w:szCs w:val="28"/>
        </w:rPr>
        <w:t>Пичугин Александр Германович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 xml:space="preserve">Телефон: </w:t>
      </w:r>
      <w:r w:rsidR="003003B3">
        <w:rPr>
          <w:color w:val="3C4052"/>
          <w:sz w:val="28"/>
          <w:szCs w:val="28"/>
        </w:rPr>
        <w:t>89172444757</w:t>
      </w:r>
    </w:p>
    <w:p w:rsidR="00E63C14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E-</w:t>
      </w:r>
      <w:proofErr w:type="spellStart"/>
      <w:r w:rsidRPr="00712E56">
        <w:rPr>
          <w:color w:val="3C4052"/>
          <w:sz w:val="28"/>
          <w:szCs w:val="28"/>
        </w:rPr>
        <w:t>mail</w:t>
      </w:r>
      <w:proofErr w:type="spellEnd"/>
      <w:r w:rsidRPr="00712E56">
        <w:rPr>
          <w:color w:val="3C4052"/>
          <w:sz w:val="28"/>
          <w:szCs w:val="28"/>
        </w:rPr>
        <w:t xml:space="preserve">: </w:t>
      </w:r>
      <w:r w:rsidR="00B643CA">
        <w:rPr>
          <w:rStyle w:val="a3"/>
          <w:sz w:val="28"/>
          <w:szCs w:val="28"/>
          <w:lang w:val="en-US"/>
        </w:rPr>
        <w:fldChar w:fldCharType="begin"/>
      </w:r>
      <w:r w:rsidR="00B643CA" w:rsidRPr="00D00D11">
        <w:rPr>
          <w:rStyle w:val="a3"/>
          <w:sz w:val="28"/>
          <w:szCs w:val="28"/>
        </w:rPr>
        <w:instrText xml:space="preserve"> </w:instrText>
      </w:r>
      <w:r w:rsidR="00B643CA">
        <w:rPr>
          <w:rStyle w:val="a3"/>
          <w:sz w:val="28"/>
          <w:szCs w:val="28"/>
          <w:lang w:val="en-US"/>
        </w:rPr>
        <w:instrText>HYPERLINK</w:instrText>
      </w:r>
      <w:r w:rsidR="00B643CA" w:rsidRPr="00D00D11">
        <w:rPr>
          <w:rStyle w:val="a3"/>
          <w:sz w:val="28"/>
          <w:szCs w:val="28"/>
        </w:rPr>
        <w:instrText xml:space="preserve"> "</w:instrText>
      </w:r>
      <w:r w:rsidR="00B643CA">
        <w:rPr>
          <w:rStyle w:val="a3"/>
          <w:sz w:val="28"/>
          <w:szCs w:val="28"/>
          <w:lang w:val="en-US"/>
        </w:rPr>
        <w:instrText>mailto</w:instrText>
      </w:r>
      <w:r w:rsidR="00B643CA" w:rsidRPr="00D00D11">
        <w:rPr>
          <w:rStyle w:val="a3"/>
          <w:sz w:val="28"/>
          <w:szCs w:val="28"/>
        </w:rPr>
        <w:instrText>:</w:instrText>
      </w:r>
      <w:r w:rsidR="00B643CA">
        <w:rPr>
          <w:rStyle w:val="a3"/>
          <w:sz w:val="28"/>
          <w:szCs w:val="28"/>
          <w:lang w:val="en-US"/>
        </w:rPr>
        <w:instrText>PichuginAG</w:instrText>
      </w:r>
      <w:r w:rsidR="00B643CA" w:rsidRPr="00D00D11">
        <w:rPr>
          <w:rStyle w:val="a3"/>
          <w:sz w:val="28"/>
          <w:szCs w:val="28"/>
        </w:rPr>
        <w:instrText>@</w:instrText>
      </w:r>
      <w:r w:rsidR="00B643CA">
        <w:rPr>
          <w:rStyle w:val="a3"/>
          <w:sz w:val="28"/>
          <w:szCs w:val="28"/>
          <w:lang w:val="en-US"/>
        </w:rPr>
        <w:instrText>oilpro</w:instrText>
      </w:r>
      <w:r w:rsidR="00B643CA" w:rsidRPr="00D00D11">
        <w:rPr>
          <w:rStyle w:val="a3"/>
          <w:sz w:val="28"/>
          <w:szCs w:val="28"/>
        </w:rPr>
        <w:instrText>.</w:instrText>
      </w:r>
      <w:r w:rsidR="00B643CA">
        <w:rPr>
          <w:rStyle w:val="a3"/>
          <w:sz w:val="28"/>
          <w:szCs w:val="28"/>
          <w:lang w:val="en-US"/>
        </w:rPr>
        <w:instrText>ru</w:instrText>
      </w:r>
      <w:r w:rsidR="00B643CA" w:rsidRPr="00D00D11">
        <w:rPr>
          <w:rStyle w:val="a3"/>
          <w:sz w:val="28"/>
          <w:szCs w:val="28"/>
        </w:rPr>
        <w:instrText xml:space="preserve">" </w:instrText>
      </w:r>
      <w:r w:rsidR="00B643CA">
        <w:rPr>
          <w:rStyle w:val="a3"/>
          <w:sz w:val="28"/>
          <w:szCs w:val="28"/>
          <w:lang w:val="en-US"/>
        </w:rPr>
        <w:fldChar w:fldCharType="separate"/>
      </w:r>
      <w:r w:rsidR="00716EC1" w:rsidRPr="005C1928">
        <w:rPr>
          <w:rStyle w:val="a3"/>
          <w:sz w:val="28"/>
          <w:szCs w:val="28"/>
          <w:lang w:val="en-US"/>
        </w:rPr>
        <w:t>PichuginAG</w:t>
      </w:r>
      <w:r w:rsidR="00716EC1" w:rsidRPr="005C1928">
        <w:rPr>
          <w:rStyle w:val="a3"/>
          <w:sz w:val="28"/>
          <w:szCs w:val="28"/>
        </w:rPr>
        <w:t>@</w:t>
      </w:r>
      <w:r w:rsidR="00716EC1" w:rsidRPr="005C1928">
        <w:rPr>
          <w:rStyle w:val="a3"/>
          <w:sz w:val="28"/>
          <w:szCs w:val="28"/>
          <w:lang w:val="en-US"/>
        </w:rPr>
        <w:t>oilpro</w:t>
      </w:r>
      <w:r w:rsidR="00716EC1" w:rsidRPr="005C1928">
        <w:rPr>
          <w:rStyle w:val="a3"/>
          <w:sz w:val="28"/>
          <w:szCs w:val="28"/>
        </w:rPr>
        <w:t>.ru</w:t>
      </w:r>
      <w:r w:rsidR="00B643CA">
        <w:rPr>
          <w:rStyle w:val="a3"/>
          <w:sz w:val="28"/>
          <w:szCs w:val="28"/>
        </w:rPr>
        <w:fldChar w:fldCharType="end"/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  <w:u w:val="single"/>
        </w:rPr>
        <w:t>От органа местного самоуправления:</w:t>
      </w:r>
    </w:p>
    <w:p w:rsidR="00E63C14" w:rsidRPr="00712E56" w:rsidRDefault="00AD05AB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proofErr w:type="spellStart"/>
      <w:r w:rsidRPr="00712E56">
        <w:rPr>
          <w:color w:val="3C4052"/>
          <w:sz w:val="28"/>
          <w:szCs w:val="28"/>
        </w:rPr>
        <w:t>Ахтямов</w:t>
      </w:r>
      <w:proofErr w:type="spellEnd"/>
      <w:r w:rsidRPr="00712E56">
        <w:rPr>
          <w:color w:val="3C4052"/>
          <w:sz w:val="28"/>
          <w:szCs w:val="28"/>
        </w:rPr>
        <w:t xml:space="preserve"> Рустем</w:t>
      </w:r>
      <w:r w:rsidR="00712E56" w:rsidRPr="00712E56">
        <w:rPr>
          <w:color w:val="3C4052"/>
          <w:sz w:val="28"/>
          <w:szCs w:val="28"/>
        </w:rPr>
        <w:t xml:space="preserve"> Рафикович</w:t>
      </w:r>
    </w:p>
    <w:p w:rsidR="00E63C14" w:rsidRPr="00712E56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</w:rPr>
        <w:t>Телефон: 8 (84396) 2-58-17;</w:t>
      </w:r>
    </w:p>
    <w:p w:rsidR="00306181" w:rsidRPr="00D00D11" w:rsidRDefault="00E63C14" w:rsidP="00712E56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6EC1">
        <w:rPr>
          <w:color w:val="3C4052"/>
          <w:sz w:val="28"/>
          <w:szCs w:val="28"/>
          <w:lang w:val="en-US"/>
        </w:rPr>
        <w:t>E</w:t>
      </w:r>
      <w:r w:rsidRPr="00D00D11">
        <w:rPr>
          <w:color w:val="3C4052"/>
          <w:sz w:val="28"/>
          <w:szCs w:val="28"/>
        </w:rPr>
        <w:t>-</w:t>
      </w:r>
      <w:r w:rsidRPr="00716EC1">
        <w:rPr>
          <w:color w:val="3C4052"/>
          <w:sz w:val="28"/>
          <w:szCs w:val="28"/>
          <w:lang w:val="en-US"/>
        </w:rPr>
        <w:t>mail</w:t>
      </w:r>
      <w:r w:rsidRPr="00D00D11">
        <w:rPr>
          <w:color w:val="3C4052"/>
          <w:sz w:val="28"/>
          <w:szCs w:val="28"/>
        </w:rPr>
        <w:t>:</w:t>
      </w:r>
      <w:r w:rsidR="00716EC1" w:rsidRPr="00D00D11">
        <w:rPr>
          <w:color w:val="3C4052"/>
          <w:sz w:val="28"/>
          <w:szCs w:val="28"/>
        </w:rPr>
        <w:t xml:space="preserve"> </w:t>
      </w:r>
      <w:r w:rsidR="00B643CA">
        <w:rPr>
          <w:rStyle w:val="a3"/>
          <w:sz w:val="28"/>
          <w:szCs w:val="28"/>
          <w:lang w:val="en-US"/>
        </w:rPr>
        <w:fldChar w:fldCharType="begin"/>
      </w:r>
      <w:r w:rsidR="00B643CA" w:rsidRPr="00D00D11">
        <w:rPr>
          <w:rStyle w:val="a3"/>
          <w:sz w:val="28"/>
          <w:szCs w:val="28"/>
        </w:rPr>
        <w:instrText xml:space="preserve"> </w:instrText>
      </w:r>
      <w:r w:rsidR="00B643CA">
        <w:rPr>
          <w:rStyle w:val="a3"/>
          <w:sz w:val="28"/>
          <w:szCs w:val="28"/>
          <w:lang w:val="en-US"/>
        </w:rPr>
        <w:instrText>HYPERLINK</w:instrText>
      </w:r>
      <w:r w:rsidR="00B643CA" w:rsidRPr="00D00D11">
        <w:rPr>
          <w:rStyle w:val="a3"/>
          <w:sz w:val="28"/>
          <w:szCs w:val="28"/>
        </w:rPr>
        <w:instrText xml:space="preserve"> "</w:instrText>
      </w:r>
      <w:r w:rsidR="00B643CA">
        <w:rPr>
          <w:rStyle w:val="a3"/>
          <w:sz w:val="28"/>
          <w:szCs w:val="28"/>
          <w:lang w:val="en-US"/>
        </w:rPr>
        <w:instrText>mailto</w:instrText>
      </w:r>
      <w:r w:rsidR="00B643CA" w:rsidRPr="00D00D11">
        <w:rPr>
          <w:rStyle w:val="a3"/>
          <w:sz w:val="28"/>
          <w:szCs w:val="28"/>
        </w:rPr>
        <w:instrText>:</w:instrText>
      </w:r>
      <w:r w:rsidR="00B643CA">
        <w:rPr>
          <w:rStyle w:val="a3"/>
          <w:sz w:val="28"/>
          <w:szCs w:val="28"/>
          <w:lang w:val="en-US"/>
        </w:rPr>
        <w:instrText>Rustem</w:instrText>
      </w:r>
      <w:r w:rsidR="00B643CA" w:rsidRPr="00D00D11">
        <w:rPr>
          <w:rStyle w:val="a3"/>
          <w:sz w:val="28"/>
          <w:szCs w:val="28"/>
        </w:rPr>
        <w:instrText>.</w:instrText>
      </w:r>
      <w:r w:rsidR="00B643CA">
        <w:rPr>
          <w:rStyle w:val="a3"/>
          <w:sz w:val="28"/>
          <w:szCs w:val="28"/>
          <w:lang w:val="en-US"/>
        </w:rPr>
        <w:instrText>Ahtyamov</w:instrText>
      </w:r>
      <w:r w:rsidR="00B643CA" w:rsidRPr="00D00D11">
        <w:rPr>
          <w:rStyle w:val="a3"/>
          <w:sz w:val="28"/>
          <w:szCs w:val="28"/>
        </w:rPr>
        <w:instrText>@</w:instrText>
      </w:r>
      <w:r w:rsidR="00B643CA">
        <w:rPr>
          <w:rStyle w:val="a3"/>
          <w:sz w:val="28"/>
          <w:szCs w:val="28"/>
          <w:lang w:val="en-US"/>
        </w:rPr>
        <w:instrText>tatar</w:instrText>
      </w:r>
      <w:r w:rsidR="00B643CA" w:rsidRPr="00D00D11">
        <w:rPr>
          <w:rStyle w:val="a3"/>
          <w:sz w:val="28"/>
          <w:szCs w:val="28"/>
        </w:rPr>
        <w:instrText>.</w:instrText>
      </w:r>
      <w:r w:rsidR="00B643CA">
        <w:rPr>
          <w:rStyle w:val="a3"/>
          <w:sz w:val="28"/>
          <w:szCs w:val="28"/>
          <w:lang w:val="en-US"/>
        </w:rPr>
        <w:instrText>ru</w:instrText>
      </w:r>
      <w:r w:rsidR="00B643CA" w:rsidRPr="00D00D11">
        <w:rPr>
          <w:rStyle w:val="a3"/>
          <w:sz w:val="28"/>
          <w:szCs w:val="28"/>
        </w:rPr>
        <w:instrText xml:space="preserve">" </w:instrText>
      </w:r>
      <w:r w:rsidR="00B643CA">
        <w:rPr>
          <w:rStyle w:val="a3"/>
          <w:sz w:val="28"/>
          <w:szCs w:val="28"/>
          <w:lang w:val="en-US"/>
        </w:rPr>
        <w:fldChar w:fldCharType="separate"/>
      </w:r>
      <w:r w:rsidR="00716EC1" w:rsidRPr="005C1928">
        <w:rPr>
          <w:rStyle w:val="a3"/>
          <w:sz w:val="28"/>
          <w:szCs w:val="28"/>
          <w:lang w:val="en-US"/>
        </w:rPr>
        <w:t>Rustem</w:t>
      </w:r>
      <w:r w:rsidR="00716EC1" w:rsidRPr="00D00D11">
        <w:rPr>
          <w:rStyle w:val="a3"/>
          <w:sz w:val="28"/>
          <w:szCs w:val="28"/>
        </w:rPr>
        <w:t>.</w:t>
      </w:r>
      <w:r w:rsidR="00716EC1" w:rsidRPr="005C1928">
        <w:rPr>
          <w:rStyle w:val="a3"/>
          <w:sz w:val="28"/>
          <w:szCs w:val="28"/>
          <w:lang w:val="en-US"/>
        </w:rPr>
        <w:t>Ahtyamov</w:t>
      </w:r>
      <w:r w:rsidR="00716EC1" w:rsidRPr="00D00D11">
        <w:rPr>
          <w:rStyle w:val="a3"/>
          <w:sz w:val="28"/>
          <w:szCs w:val="28"/>
        </w:rPr>
        <w:t>@</w:t>
      </w:r>
      <w:r w:rsidR="00716EC1" w:rsidRPr="005C1928">
        <w:rPr>
          <w:rStyle w:val="a3"/>
          <w:sz w:val="28"/>
          <w:szCs w:val="28"/>
          <w:lang w:val="en-US"/>
        </w:rPr>
        <w:t>tatar</w:t>
      </w:r>
      <w:r w:rsidR="00716EC1" w:rsidRPr="00D00D11">
        <w:rPr>
          <w:rStyle w:val="a3"/>
          <w:sz w:val="28"/>
          <w:szCs w:val="28"/>
        </w:rPr>
        <w:t>.</w:t>
      </w:r>
      <w:r w:rsidR="00716EC1" w:rsidRPr="005C1928">
        <w:rPr>
          <w:rStyle w:val="a3"/>
          <w:sz w:val="28"/>
          <w:szCs w:val="28"/>
          <w:lang w:val="en-US"/>
        </w:rPr>
        <w:t>ru</w:t>
      </w:r>
      <w:r w:rsidR="00B643CA">
        <w:rPr>
          <w:rStyle w:val="a3"/>
          <w:sz w:val="28"/>
          <w:szCs w:val="28"/>
          <w:lang w:val="en-US"/>
        </w:rPr>
        <w:fldChar w:fldCharType="end"/>
      </w:r>
    </w:p>
    <w:p w:rsidR="00CB11CC" w:rsidRPr="00712E56" w:rsidRDefault="00CB11CC" w:rsidP="00CB11CC">
      <w:pPr>
        <w:pStyle w:val="a4"/>
        <w:shd w:val="clear" w:color="auto" w:fill="FFFFFF"/>
        <w:ind w:left="-426"/>
        <w:rPr>
          <w:color w:val="3C4052"/>
          <w:sz w:val="28"/>
          <w:szCs w:val="28"/>
        </w:rPr>
      </w:pPr>
      <w:r w:rsidRPr="00712E56">
        <w:rPr>
          <w:color w:val="3C4052"/>
          <w:sz w:val="28"/>
          <w:szCs w:val="28"/>
          <w:u w:val="single"/>
        </w:rPr>
        <w:t xml:space="preserve">От </w:t>
      </w:r>
      <w:r>
        <w:rPr>
          <w:color w:val="3C4052"/>
          <w:sz w:val="28"/>
          <w:szCs w:val="28"/>
          <w:u w:val="single"/>
        </w:rPr>
        <w:t>Заказчика</w:t>
      </w:r>
      <w:r w:rsidRPr="00712E56">
        <w:rPr>
          <w:color w:val="3C4052"/>
          <w:sz w:val="28"/>
          <w:szCs w:val="28"/>
          <w:u w:val="single"/>
        </w:rPr>
        <w:t>:</w:t>
      </w:r>
    </w:p>
    <w:p w:rsidR="00E47FD7" w:rsidRDefault="00CB11CC" w:rsidP="00716EC1">
      <w:pPr>
        <w:pStyle w:val="a4"/>
        <w:shd w:val="clear" w:color="auto" w:fill="FFFFFF"/>
        <w:spacing w:line="480" w:lineRule="auto"/>
        <w:ind w:left="-425"/>
        <w:rPr>
          <w:sz w:val="28"/>
          <w:szCs w:val="28"/>
        </w:rPr>
      </w:pPr>
      <w:proofErr w:type="spellStart"/>
      <w:r w:rsidRPr="00CB11CC">
        <w:rPr>
          <w:color w:val="3C4052"/>
          <w:sz w:val="28"/>
          <w:szCs w:val="28"/>
        </w:rPr>
        <w:t>Мукатдисов</w:t>
      </w:r>
      <w:proofErr w:type="spellEnd"/>
      <w:r w:rsidRPr="00CB11CC">
        <w:rPr>
          <w:color w:val="3C4052"/>
          <w:sz w:val="28"/>
          <w:szCs w:val="28"/>
        </w:rPr>
        <w:t xml:space="preserve"> </w:t>
      </w:r>
      <w:proofErr w:type="spellStart"/>
      <w:r w:rsidRPr="00CB11CC">
        <w:rPr>
          <w:color w:val="3C4052"/>
          <w:sz w:val="28"/>
          <w:szCs w:val="28"/>
        </w:rPr>
        <w:t>Нияз</w:t>
      </w:r>
      <w:proofErr w:type="spellEnd"/>
      <w:r w:rsidRPr="00CB11CC">
        <w:rPr>
          <w:color w:val="3C4052"/>
          <w:sz w:val="28"/>
          <w:szCs w:val="28"/>
        </w:rPr>
        <w:t xml:space="preserve"> </w:t>
      </w:r>
      <w:proofErr w:type="spellStart"/>
      <w:r w:rsidRPr="00CB11CC">
        <w:rPr>
          <w:color w:val="3C4052"/>
          <w:sz w:val="28"/>
          <w:szCs w:val="28"/>
        </w:rPr>
        <w:t>Ильясович</w:t>
      </w:r>
      <w:proofErr w:type="spellEnd"/>
      <w:r w:rsidRPr="00CB11CC">
        <w:rPr>
          <w:color w:val="3C4052"/>
          <w:sz w:val="28"/>
          <w:szCs w:val="28"/>
        </w:rPr>
        <w:br/>
        <w:t xml:space="preserve">Телефон: +7 (855) 330-87-55 </w:t>
      </w:r>
      <w:r w:rsidRPr="00CB11CC">
        <w:rPr>
          <w:color w:val="3C4052"/>
          <w:sz w:val="28"/>
          <w:szCs w:val="28"/>
        </w:rPr>
        <w:br/>
        <w:t>E-</w:t>
      </w:r>
      <w:proofErr w:type="spellStart"/>
      <w:r w:rsidRPr="00CB11CC">
        <w:rPr>
          <w:color w:val="3C4052"/>
          <w:sz w:val="28"/>
          <w:szCs w:val="28"/>
        </w:rPr>
        <w:t>mail</w:t>
      </w:r>
      <w:proofErr w:type="spellEnd"/>
      <w:r w:rsidRPr="00CB11CC">
        <w:rPr>
          <w:color w:val="3C4052"/>
          <w:sz w:val="28"/>
          <w:szCs w:val="28"/>
        </w:rPr>
        <w:t>:</w:t>
      </w:r>
      <w:r w:rsidRPr="00CB11CC">
        <w:rPr>
          <w:sz w:val="28"/>
          <w:szCs w:val="28"/>
        </w:rPr>
        <w:t xml:space="preserve"> </w:t>
      </w:r>
      <w:hyperlink r:id="rId9" w:history="1">
        <w:r w:rsidRPr="00CB11CC">
          <w:rPr>
            <w:rStyle w:val="a3"/>
            <w:sz w:val="28"/>
            <w:szCs w:val="28"/>
          </w:rPr>
          <w:t>MukatdisovNI@tatneft.ru</w:t>
        </w:r>
      </w:hyperlink>
      <w:r w:rsidRPr="00CB11CC">
        <w:rPr>
          <w:sz w:val="28"/>
          <w:szCs w:val="28"/>
        </w:rPr>
        <w:br/>
      </w:r>
    </w:p>
    <w:sectPr w:rsidR="00E47FD7" w:rsidSect="004C6BB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CA" w:rsidRDefault="00B643CA" w:rsidP="00D00D11">
      <w:pPr>
        <w:spacing w:after="0" w:line="240" w:lineRule="auto"/>
      </w:pPr>
      <w:r>
        <w:separator/>
      </w:r>
    </w:p>
  </w:endnote>
  <w:endnote w:type="continuationSeparator" w:id="0">
    <w:p w:rsidR="00B643CA" w:rsidRDefault="00B643CA" w:rsidP="00D0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CA" w:rsidRDefault="00B643CA" w:rsidP="00D00D11">
      <w:pPr>
        <w:spacing w:after="0" w:line="240" w:lineRule="auto"/>
      </w:pPr>
      <w:r>
        <w:separator/>
      </w:r>
    </w:p>
  </w:footnote>
  <w:footnote w:type="continuationSeparator" w:id="0">
    <w:p w:rsidR="00B643CA" w:rsidRDefault="00B643CA" w:rsidP="00D0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11" w:rsidRDefault="00D00D11" w:rsidP="00D00D11">
    <w:pPr>
      <w:pStyle w:val="a6"/>
      <w:jc w:val="center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3EC"/>
    <w:multiLevelType w:val="hybridMultilevel"/>
    <w:tmpl w:val="4C106A1C"/>
    <w:lvl w:ilvl="0" w:tplc="E19816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3"/>
    <w:rsid w:val="00031DA6"/>
    <w:rsid w:val="00057346"/>
    <w:rsid w:val="00085B16"/>
    <w:rsid w:val="001679A9"/>
    <w:rsid w:val="002E0EF4"/>
    <w:rsid w:val="003003B3"/>
    <w:rsid w:val="00306181"/>
    <w:rsid w:val="003B4B94"/>
    <w:rsid w:val="00463993"/>
    <w:rsid w:val="00497A50"/>
    <w:rsid w:val="004B100A"/>
    <w:rsid w:val="004C6BBE"/>
    <w:rsid w:val="005A2D49"/>
    <w:rsid w:val="005E69EB"/>
    <w:rsid w:val="00712E56"/>
    <w:rsid w:val="00716EC1"/>
    <w:rsid w:val="00962212"/>
    <w:rsid w:val="009840EF"/>
    <w:rsid w:val="00AB32ED"/>
    <w:rsid w:val="00AD05AB"/>
    <w:rsid w:val="00B6045A"/>
    <w:rsid w:val="00B643CA"/>
    <w:rsid w:val="00CB11CC"/>
    <w:rsid w:val="00CC50EA"/>
    <w:rsid w:val="00CE0466"/>
    <w:rsid w:val="00D00D11"/>
    <w:rsid w:val="00D35F1E"/>
    <w:rsid w:val="00DF1087"/>
    <w:rsid w:val="00E47FD7"/>
    <w:rsid w:val="00E63C14"/>
    <w:rsid w:val="00FC7E39"/>
    <w:rsid w:val="00FE6CF8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7E9EA-4905-46DF-8388-20129FE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BE"/>
  </w:style>
  <w:style w:type="paragraph" w:styleId="4">
    <w:name w:val="heading 4"/>
    <w:basedOn w:val="a"/>
    <w:link w:val="40"/>
    <w:uiPriority w:val="9"/>
    <w:qFormat/>
    <w:rsid w:val="00CC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6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3993"/>
    <w:rPr>
      <w:color w:val="0000FF"/>
      <w:u w:val="single"/>
    </w:rPr>
  </w:style>
  <w:style w:type="paragraph" w:customStyle="1" w:styleId="formattext">
    <w:name w:val="formattext"/>
    <w:basedOn w:val="a"/>
    <w:rsid w:val="0046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playinlineblock">
    <w:name w:val="displayinlineblock"/>
    <w:basedOn w:val="a0"/>
    <w:rsid w:val="00085B16"/>
  </w:style>
  <w:style w:type="character" w:customStyle="1" w:styleId="to-user">
    <w:name w:val="to-user"/>
    <w:basedOn w:val="a0"/>
    <w:rsid w:val="00085B16"/>
  </w:style>
  <w:style w:type="paragraph" w:styleId="a4">
    <w:name w:val="Normal (Web)"/>
    <w:basedOn w:val="a"/>
    <w:uiPriority w:val="99"/>
    <w:unhideWhenUsed/>
    <w:rsid w:val="0030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C14"/>
    <w:rPr>
      <w:b/>
      <w:bCs/>
    </w:rPr>
  </w:style>
  <w:style w:type="paragraph" w:customStyle="1" w:styleId="1">
    <w:name w:val="Название1"/>
    <w:basedOn w:val="a"/>
    <w:rsid w:val="00FF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emain">
    <w:name w:val="hidemain"/>
    <w:basedOn w:val="a"/>
    <w:rsid w:val="00CC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D11"/>
  </w:style>
  <w:style w:type="paragraph" w:styleId="a8">
    <w:name w:val="footer"/>
    <w:basedOn w:val="a"/>
    <w:link w:val="a9"/>
    <w:uiPriority w:val="99"/>
    <w:unhideWhenUsed/>
    <w:rsid w:val="00D0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295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42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5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69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65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486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7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1411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25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600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40911028?pwd=WDBzQ1JUV3Q1aTZWV3hFd1UyYzVT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e2-apiMNt6Nj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katdisovNI@tat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 Г. Пичугин</cp:lastModifiedBy>
  <cp:revision>6</cp:revision>
  <cp:lastPrinted>2023-02-14T11:39:00Z</cp:lastPrinted>
  <dcterms:created xsi:type="dcterms:W3CDTF">2023-02-17T10:28:00Z</dcterms:created>
  <dcterms:modified xsi:type="dcterms:W3CDTF">2023-02-17T10:47:00Z</dcterms:modified>
</cp:coreProperties>
</file>